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A90" w:rsidRDefault="000D6A90" w:rsidP="009703A0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D82997" w:rsidRPr="00D82997" w:rsidRDefault="00D82997" w:rsidP="00D82997">
      <w:pPr>
        <w:tabs>
          <w:tab w:val="left" w:pos="3990"/>
        </w:tabs>
        <w:jc w:val="center"/>
        <w:rPr>
          <w:rFonts w:eastAsiaTheme="minorEastAsia"/>
          <w:color w:val="000000"/>
          <w:sz w:val="28"/>
          <w:szCs w:val="28"/>
        </w:rPr>
      </w:pPr>
      <w:r w:rsidRPr="00D82997">
        <w:rPr>
          <w:rFonts w:asciiTheme="minorHAnsi" w:eastAsiaTheme="minorEastAsia" w:hAnsiTheme="minorHAnsi" w:cstheme="minorBidi"/>
          <w:noProof/>
          <w:sz w:val="28"/>
          <w:szCs w:val="28"/>
        </w:rPr>
        <w:drawing>
          <wp:inline distT="0" distB="0" distL="0" distR="0" wp14:anchorId="2A5C0304" wp14:editId="26EC7803">
            <wp:extent cx="457200" cy="609600"/>
            <wp:effectExtent l="0" t="0" r="0" b="0"/>
            <wp:docPr id="3" name="Рисунок 3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997" w:rsidRPr="00D82997" w:rsidRDefault="00D82997" w:rsidP="00D82997">
      <w:pPr>
        <w:jc w:val="center"/>
        <w:rPr>
          <w:rFonts w:eastAsiaTheme="minorEastAsia"/>
          <w:b/>
          <w:caps/>
          <w:color w:val="000000"/>
          <w:sz w:val="28"/>
          <w:szCs w:val="28"/>
        </w:rPr>
      </w:pPr>
      <w:r w:rsidRPr="00D82997">
        <w:rPr>
          <w:rFonts w:eastAsiaTheme="minorEastAsia"/>
          <w:b/>
          <w:caps/>
          <w:color w:val="000000"/>
          <w:sz w:val="28"/>
          <w:szCs w:val="28"/>
        </w:rPr>
        <w:t>Україна</w:t>
      </w:r>
    </w:p>
    <w:p w:rsidR="00D82997" w:rsidRPr="00D82997" w:rsidRDefault="00D82997" w:rsidP="00D82997">
      <w:pPr>
        <w:jc w:val="center"/>
        <w:rPr>
          <w:rFonts w:eastAsiaTheme="minorEastAsia"/>
          <w:b/>
          <w:color w:val="000000"/>
          <w:sz w:val="28"/>
          <w:szCs w:val="28"/>
        </w:rPr>
      </w:pPr>
      <w:r w:rsidRPr="00D82997">
        <w:rPr>
          <w:rFonts w:eastAsiaTheme="minorEastAsia"/>
          <w:b/>
          <w:caps/>
          <w:color w:val="000000"/>
          <w:sz w:val="28"/>
          <w:szCs w:val="28"/>
        </w:rPr>
        <w:t>Я</w:t>
      </w:r>
      <w:r w:rsidRPr="00D82997">
        <w:rPr>
          <w:rFonts w:eastAsiaTheme="minorEastAsia"/>
          <w:b/>
          <w:color w:val="000000"/>
          <w:sz w:val="28"/>
          <w:szCs w:val="28"/>
        </w:rPr>
        <w:t xml:space="preserve">кушинецька </w:t>
      </w:r>
      <w:proofErr w:type="spellStart"/>
      <w:r w:rsidRPr="00D82997">
        <w:rPr>
          <w:rFonts w:eastAsiaTheme="minorEastAsia"/>
          <w:b/>
          <w:color w:val="000000"/>
          <w:sz w:val="28"/>
          <w:szCs w:val="28"/>
        </w:rPr>
        <w:t>сільська</w:t>
      </w:r>
      <w:proofErr w:type="spellEnd"/>
      <w:r w:rsidRPr="00D82997">
        <w:rPr>
          <w:rFonts w:eastAsiaTheme="minorEastAsia"/>
          <w:b/>
          <w:color w:val="000000"/>
          <w:sz w:val="28"/>
          <w:szCs w:val="28"/>
        </w:rPr>
        <w:t xml:space="preserve"> рада</w:t>
      </w:r>
    </w:p>
    <w:p w:rsidR="00D82997" w:rsidRPr="00D82997" w:rsidRDefault="00D82997" w:rsidP="00D82997">
      <w:pPr>
        <w:jc w:val="center"/>
        <w:rPr>
          <w:rFonts w:eastAsiaTheme="minorEastAsia"/>
          <w:b/>
          <w:color w:val="000000"/>
          <w:sz w:val="28"/>
          <w:szCs w:val="28"/>
          <w:lang w:val="uk-UA"/>
        </w:rPr>
      </w:pPr>
      <w:proofErr w:type="spellStart"/>
      <w:r w:rsidRPr="00D82997">
        <w:rPr>
          <w:rFonts w:eastAsiaTheme="minorEastAsia"/>
          <w:b/>
          <w:color w:val="000000"/>
          <w:sz w:val="28"/>
          <w:szCs w:val="28"/>
        </w:rPr>
        <w:t>Вінницького</w:t>
      </w:r>
      <w:proofErr w:type="spellEnd"/>
      <w:r w:rsidRPr="00D82997">
        <w:rPr>
          <w:rFonts w:eastAsiaTheme="minorEastAsia"/>
          <w:b/>
          <w:color w:val="000000"/>
          <w:sz w:val="28"/>
          <w:szCs w:val="28"/>
        </w:rPr>
        <w:t xml:space="preserve"> району </w:t>
      </w:r>
      <w:proofErr w:type="spellStart"/>
      <w:r w:rsidRPr="00D82997">
        <w:rPr>
          <w:rFonts w:eastAsiaTheme="minorEastAsia"/>
          <w:b/>
          <w:color w:val="000000"/>
          <w:sz w:val="28"/>
          <w:szCs w:val="28"/>
        </w:rPr>
        <w:t>Вінницької</w:t>
      </w:r>
      <w:proofErr w:type="spellEnd"/>
      <w:r w:rsidRPr="00D82997">
        <w:rPr>
          <w:rFonts w:eastAsiaTheme="minorEastAsia"/>
          <w:b/>
          <w:color w:val="000000"/>
          <w:sz w:val="28"/>
          <w:szCs w:val="28"/>
        </w:rPr>
        <w:t xml:space="preserve"> </w:t>
      </w:r>
      <w:proofErr w:type="spellStart"/>
      <w:r w:rsidRPr="00D82997">
        <w:rPr>
          <w:rFonts w:eastAsiaTheme="minorEastAsia"/>
          <w:b/>
          <w:color w:val="000000"/>
          <w:sz w:val="28"/>
          <w:szCs w:val="28"/>
        </w:rPr>
        <w:t>області</w:t>
      </w:r>
      <w:proofErr w:type="spellEnd"/>
    </w:p>
    <w:p w:rsidR="00D82997" w:rsidRPr="00D82997" w:rsidRDefault="00D82997" w:rsidP="00D82997">
      <w:pPr>
        <w:ind w:left="1418" w:right="310"/>
        <w:jc w:val="center"/>
        <w:rPr>
          <w:rFonts w:eastAsiaTheme="minorEastAsia"/>
          <w:b/>
          <w:sz w:val="28"/>
          <w:szCs w:val="28"/>
          <w:lang w:val="uk-UA"/>
        </w:rPr>
      </w:pPr>
      <w:r w:rsidRPr="00D82997">
        <w:rPr>
          <w:rFonts w:asciiTheme="minorHAnsi" w:eastAsiaTheme="minorEastAsia" w:hAnsiTheme="minorHAnsi" w:cstheme="minorBid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8C4D079" wp14:editId="117E937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851F0E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2997" w:rsidRPr="00D82997" w:rsidRDefault="00D82997" w:rsidP="00D82997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D82997">
        <w:rPr>
          <w:b/>
          <w:bCs/>
          <w:sz w:val="28"/>
          <w:szCs w:val="28"/>
          <w:lang w:val="uk-UA" w:eastAsia="uk-UA"/>
        </w:rPr>
        <w:t xml:space="preserve">РІШЕННЯ № </w:t>
      </w:r>
      <w:r w:rsidR="0030611D">
        <w:rPr>
          <w:b/>
          <w:bCs/>
          <w:sz w:val="28"/>
          <w:szCs w:val="28"/>
          <w:lang w:val="uk-UA" w:eastAsia="uk-UA"/>
        </w:rPr>
        <w:t>495</w:t>
      </w:r>
      <w:bookmarkStart w:id="0" w:name="_GoBack"/>
      <w:bookmarkEnd w:id="0"/>
    </w:p>
    <w:p w:rsidR="00A66FC0" w:rsidRPr="00704D04" w:rsidRDefault="00502479" w:rsidP="00D8299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</w:t>
      </w:r>
      <w:r w:rsidR="00D82997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08.2021</w:t>
      </w:r>
      <w:r w:rsidR="00A66FC0">
        <w:rPr>
          <w:color w:val="000000"/>
          <w:sz w:val="28"/>
          <w:szCs w:val="28"/>
          <w:lang w:val="uk-UA"/>
        </w:rPr>
        <w:t xml:space="preserve"> рок</w:t>
      </w:r>
      <w:r>
        <w:rPr>
          <w:color w:val="000000"/>
          <w:sz w:val="28"/>
          <w:szCs w:val="28"/>
          <w:lang w:val="uk-UA"/>
        </w:rPr>
        <w:t>у</w:t>
      </w:r>
      <w:r>
        <w:rPr>
          <w:color w:val="000000"/>
          <w:sz w:val="28"/>
          <w:szCs w:val="28"/>
          <w:lang w:val="uk-UA"/>
        </w:rPr>
        <w:tab/>
        <w:t xml:space="preserve">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     </w:t>
      </w:r>
      <w:r w:rsidR="00D82997">
        <w:rPr>
          <w:color w:val="000000"/>
          <w:sz w:val="28"/>
          <w:szCs w:val="28"/>
          <w:lang w:val="uk-UA"/>
        </w:rPr>
        <w:t xml:space="preserve">              </w:t>
      </w:r>
      <w:r w:rsidR="00A66FC0" w:rsidRPr="00704D0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11</w:t>
      </w:r>
      <w:r w:rsidR="00A66FC0" w:rsidRPr="00704D04">
        <w:rPr>
          <w:color w:val="000000"/>
          <w:sz w:val="28"/>
          <w:szCs w:val="28"/>
          <w:lang w:val="uk-UA"/>
        </w:rPr>
        <w:t xml:space="preserve"> сесія </w:t>
      </w:r>
      <w:r w:rsidR="00D82997">
        <w:rPr>
          <w:color w:val="000000"/>
          <w:sz w:val="28"/>
          <w:szCs w:val="28"/>
          <w:lang w:val="uk-UA"/>
        </w:rPr>
        <w:t>8</w:t>
      </w:r>
      <w:r w:rsidR="00A66FC0" w:rsidRPr="00704D04">
        <w:rPr>
          <w:color w:val="000000"/>
          <w:sz w:val="28"/>
          <w:szCs w:val="28"/>
          <w:lang w:val="uk-UA"/>
        </w:rPr>
        <w:t xml:space="preserve"> скликання</w:t>
      </w:r>
    </w:p>
    <w:p w:rsidR="00A66FC0" w:rsidRPr="00704D04" w:rsidRDefault="00A66FC0" w:rsidP="00D82997">
      <w:pPr>
        <w:rPr>
          <w:color w:val="000000"/>
          <w:sz w:val="28"/>
          <w:szCs w:val="28"/>
          <w:lang w:val="uk-UA"/>
        </w:rPr>
      </w:pPr>
    </w:p>
    <w:p w:rsidR="00A66FC0" w:rsidRDefault="00502479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 ділян</w:t>
      </w:r>
      <w:r w:rsidR="00D82997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</w:p>
    <w:p w:rsidR="00A66FC0" w:rsidRDefault="00A66FC0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дл</w:t>
      </w:r>
      <w:r w:rsidR="00D82997">
        <w:rPr>
          <w:color w:val="000000"/>
          <w:sz w:val="28"/>
          <w:szCs w:val="28"/>
          <w:lang w:val="uk-UA"/>
        </w:rPr>
        <w:t>я рибогосподарських потреб</w:t>
      </w:r>
    </w:p>
    <w:p w:rsidR="00A66FC0" w:rsidRDefault="00D82997" w:rsidP="00D82997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ПрАТ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EB5C10">
        <w:rPr>
          <w:color w:val="000000"/>
          <w:sz w:val="28"/>
          <w:szCs w:val="28"/>
          <w:lang w:val="uk-UA"/>
        </w:rPr>
        <w:t>«СП «</w:t>
      </w:r>
      <w:proofErr w:type="spellStart"/>
      <w:r w:rsidR="00EB5C10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="00EB5C10">
        <w:rPr>
          <w:color w:val="000000"/>
          <w:sz w:val="28"/>
          <w:szCs w:val="28"/>
          <w:lang w:val="uk-UA"/>
        </w:rPr>
        <w:t>»</w:t>
      </w:r>
    </w:p>
    <w:p w:rsidR="00A66FC0" w:rsidRPr="00A66FC0" w:rsidRDefault="00A66FC0" w:rsidP="00D82997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363F2D" w:rsidRPr="00EB5C10" w:rsidRDefault="00A66FC0" w:rsidP="00EB5C10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>Керуючись п. 34 ст. 26 Закону України «Про місцеве самоврядування в Україні» та ст.. 12,39,93,120,123,124,125,126 Земельного кодексу України, ро</w:t>
      </w:r>
      <w:r w:rsidR="00EB5C10">
        <w:rPr>
          <w:sz w:val="28"/>
          <w:szCs w:val="28"/>
          <w:lang w:val="uk-UA"/>
        </w:rPr>
        <w:t>зглянувши заяву</w:t>
      </w:r>
      <w:r w:rsidR="00EB5C10" w:rsidRPr="00EB5C1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B5C10">
        <w:rPr>
          <w:color w:val="000000"/>
          <w:sz w:val="28"/>
          <w:szCs w:val="28"/>
          <w:lang w:val="uk-UA"/>
        </w:rPr>
        <w:t>ПрАТ</w:t>
      </w:r>
      <w:proofErr w:type="spellEnd"/>
      <w:r w:rsidR="00EB5C10">
        <w:rPr>
          <w:color w:val="000000"/>
          <w:sz w:val="28"/>
          <w:szCs w:val="28"/>
          <w:lang w:val="uk-UA"/>
        </w:rPr>
        <w:t xml:space="preserve"> «СП «</w:t>
      </w:r>
      <w:proofErr w:type="spellStart"/>
      <w:r w:rsidR="00EB5C10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="00EB5C10">
        <w:rPr>
          <w:color w:val="000000"/>
          <w:sz w:val="28"/>
          <w:szCs w:val="28"/>
          <w:lang w:val="uk-UA"/>
        </w:rPr>
        <w:t>»</w:t>
      </w:r>
      <w:r w:rsidRPr="00C92F61">
        <w:rPr>
          <w:sz w:val="28"/>
          <w:szCs w:val="28"/>
          <w:lang w:val="uk-UA"/>
        </w:rPr>
        <w:t xml:space="preserve">, сільська рада </w:t>
      </w:r>
    </w:p>
    <w:p w:rsidR="00C92F61" w:rsidRDefault="00C92F61" w:rsidP="00D82997">
      <w:pPr>
        <w:ind w:firstLine="709"/>
        <w:rPr>
          <w:sz w:val="28"/>
          <w:szCs w:val="28"/>
          <w:lang w:val="uk-UA"/>
        </w:rPr>
      </w:pP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F0C52" w:rsidRPr="006F0C52" w:rsidRDefault="006F0C52" w:rsidP="00EB5C10">
      <w:pPr>
        <w:pStyle w:val="a5"/>
        <w:numPr>
          <w:ilvl w:val="0"/>
          <w:numId w:val="1"/>
        </w:numPr>
        <w:tabs>
          <w:tab w:val="left" w:pos="3960"/>
        </w:tabs>
        <w:rPr>
          <w:color w:val="000000"/>
          <w:sz w:val="28"/>
          <w:szCs w:val="28"/>
          <w:lang w:val="uk-UA"/>
        </w:rPr>
      </w:pPr>
      <w:r w:rsidRPr="006F0C52">
        <w:rPr>
          <w:color w:val="000000"/>
          <w:sz w:val="28"/>
          <w:szCs w:val="28"/>
          <w:lang w:val="uk-UA"/>
        </w:rPr>
        <w:t xml:space="preserve">Припинити </w:t>
      </w:r>
      <w:r>
        <w:rPr>
          <w:color w:val="000000"/>
          <w:sz w:val="28"/>
          <w:szCs w:val="28"/>
          <w:lang w:val="uk-UA"/>
        </w:rPr>
        <w:t xml:space="preserve">право постійного користування </w:t>
      </w:r>
      <w:proofErr w:type="spellStart"/>
      <w:r w:rsidRPr="00EB5C10">
        <w:rPr>
          <w:color w:val="000000"/>
          <w:sz w:val="28"/>
          <w:szCs w:val="28"/>
          <w:lang w:val="uk-UA"/>
        </w:rPr>
        <w:t>ПрАТ</w:t>
      </w:r>
      <w:proofErr w:type="spellEnd"/>
      <w:r w:rsidRPr="00EB5C10">
        <w:rPr>
          <w:color w:val="000000"/>
          <w:sz w:val="28"/>
          <w:szCs w:val="28"/>
          <w:lang w:val="uk-UA"/>
        </w:rPr>
        <w:t xml:space="preserve"> «СП «</w:t>
      </w:r>
      <w:proofErr w:type="spellStart"/>
      <w:r w:rsidRPr="00EB5C10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Pr="00EB5C10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 xml:space="preserve"> земельними ділянками для рибогосподарських потреб</w:t>
      </w:r>
      <w:r w:rsidR="00CC24EB">
        <w:rPr>
          <w:color w:val="000000"/>
          <w:sz w:val="28"/>
          <w:szCs w:val="28"/>
          <w:lang w:val="uk-UA"/>
        </w:rPr>
        <w:t>, загальною площею 4,1525га, Державний акт</w:t>
      </w:r>
      <w:r>
        <w:rPr>
          <w:color w:val="000000"/>
          <w:sz w:val="28"/>
          <w:szCs w:val="28"/>
          <w:lang w:val="uk-UA"/>
        </w:rPr>
        <w:t xml:space="preserve"> І-ВН № 000598 від</w:t>
      </w:r>
      <w:r w:rsidR="00CC24EB">
        <w:rPr>
          <w:color w:val="000000"/>
          <w:sz w:val="28"/>
          <w:szCs w:val="28"/>
          <w:lang w:val="uk-UA"/>
        </w:rPr>
        <w:t xml:space="preserve"> 20.12.1995року, зареєстрований</w:t>
      </w:r>
      <w:r>
        <w:rPr>
          <w:color w:val="000000"/>
          <w:sz w:val="28"/>
          <w:szCs w:val="28"/>
          <w:lang w:val="uk-UA"/>
        </w:rPr>
        <w:t xml:space="preserve"> в книзі записів </w:t>
      </w:r>
      <w:r w:rsidR="00A32F2D">
        <w:rPr>
          <w:color w:val="000000"/>
          <w:sz w:val="28"/>
          <w:szCs w:val="28"/>
          <w:lang w:val="uk-UA"/>
        </w:rPr>
        <w:t xml:space="preserve">державних актів на право постійного користування землею за №38, відповідно до рішення </w:t>
      </w:r>
      <w:r w:rsidR="00A32F2D">
        <w:rPr>
          <w:color w:val="000000"/>
          <w:sz w:val="28"/>
          <w:szCs w:val="28"/>
          <w:lang w:val="en-US"/>
        </w:rPr>
        <w:t>VII</w:t>
      </w:r>
      <w:r w:rsidR="00A32F2D">
        <w:rPr>
          <w:color w:val="000000"/>
          <w:sz w:val="28"/>
          <w:szCs w:val="28"/>
          <w:lang w:val="uk-UA"/>
        </w:rPr>
        <w:t xml:space="preserve"> сесії 22 скликання Вінницької районної ради від 20 грудня 1995року.</w:t>
      </w:r>
    </w:p>
    <w:p w:rsidR="00C92F61" w:rsidRPr="00502479" w:rsidRDefault="001428B9" w:rsidP="00502479">
      <w:pPr>
        <w:pStyle w:val="a5"/>
        <w:numPr>
          <w:ilvl w:val="0"/>
          <w:numId w:val="1"/>
        </w:num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Передати </w:t>
      </w:r>
      <w:r w:rsidR="00EB5C10" w:rsidRPr="00EB5C10">
        <w:rPr>
          <w:sz w:val="28"/>
          <w:szCs w:val="28"/>
          <w:lang w:val="uk-UA"/>
        </w:rPr>
        <w:t xml:space="preserve"> в оренду </w:t>
      </w:r>
      <w:proofErr w:type="spellStart"/>
      <w:r w:rsidR="00EB5C10" w:rsidRPr="00EB5C10">
        <w:rPr>
          <w:color w:val="000000"/>
          <w:sz w:val="28"/>
          <w:szCs w:val="28"/>
          <w:lang w:val="uk-UA"/>
        </w:rPr>
        <w:t>ПрАТ</w:t>
      </w:r>
      <w:proofErr w:type="spellEnd"/>
      <w:r w:rsidR="00EB5C10" w:rsidRPr="00EB5C10">
        <w:rPr>
          <w:color w:val="000000"/>
          <w:sz w:val="28"/>
          <w:szCs w:val="28"/>
          <w:lang w:val="uk-UA"/>
        </w:rPr>
        <w:t xml:space="preserve"> «СП «</w:t>
      </w:r>
      <w:proofErr w:type="spellStart"/>
      <w:r w:rsidR="00EB5C10" w:rsidRPr="00EB5C10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="00EB5C10" w:rsidRPr="00EB5C10">
        <w:rPr>
          <w:color w:val="000000"/>
          <w:sz w:val="28"/>
          <w:szCs w:val="28"/>
          <w:lang w:val="uk-UA"/>
        </w:rPr>
        <w:t>»</w:t>
      </w:r>
      <w:r w:rsidR="00EB5C10">
        <w:rPr>
          <w:b/>
          <w:color w:val="000000"/>
          <w:sz w:val="28"/>
          <w:szCs w:val="28"/>
          <w:lang w:val="uk-UA"/>
        </w:rPr>
        <w:t xml:space="preserve"> </w:t>
      </w:r>
      <w:r w:rsidR="00502479">
        <w:rPr>
          <w:sz w:val="28"/>
          <w:szCs w:val="28"/>
          <w:lang w:val="uk-UA"/>
        </w:rPr>
        <w:t>земельну ділянку площею 0,0661</w:t>
      </w:r>
      <w:r w:rsidR="00EB5C10" w:rsidRPr="00502479">
        <w:rPr>
          <w:sz w:val="28"/>
          <w:szCs w:val="28"/>
          <w:lang w:val="uk-UA"/>
        </w:rPr>
        <w:t>га кадастро</w:t>
      </w:r>
      <w:r w:rsidR="00502479">
        <w:rPr>
          <w:sz w:val="28"/>
          <w:szCs w:val="28"/>
          <w:lang w:val="uk-UA"/>
        </w:rPr>
        <w:t>вий номер 0520688900:04:004:0218</w:t>
      </w:r>
      <w:r w:rsidR="00C92F61" w:rsidRPr="00502479">
        <w:rPr>
          <w:sz w:val="28"/>
          <w:szCs w:val="28"/>
          <w:lang w:val="uk-UA"/>
        </w:rPr>
        <w:t>, для</w:t>
      </w:r>
      <w:r w:rsidR="00EB5C10" w:rsidRPr="00502479">
        <w:rPr>
          <w:sz w:val="28"/>
          <w:szCs w:val="28"/>
          <w:lang w:val="uk-UA"/>
        </w:rPr>
        <w:t xml:space="preserve"> рибогосподарських потреб</w:t>
      </w:r>
      <w:r w:rsidR="00C92F61" w:rsidRPr="00502479">
        <w:rPr>
          <w:sz w:val="28"/>
          <w:szCs w:val="28"/>
          <w:lang w:val="uk-UA"/>
        </w:rPr>
        <w:t xml:space="preserve">, за адресою: </w:t>
      </w:r>
      <w:r w:rsidR="00EB5C10" w:rsidRPr="00502479">
        <w:rPr>
          <w:sz w:val="28"/>
          <w:szCs w:val="28"/>
          <w:lang w:val="uk-UA"/>
        </w:rPr>
        <w:t xml:space="preserve">с. Зарванці, </w:t>
      </w:r>
      <w:r w:rsidR="00C92F61" w:rsidRPr="00502479">
        <w:rPr>
          <w:sz w:val="28"/>
          <w:szCs w:val="28"/>
          <w:lang w:val="uk-UA"/>
        </w:rPr>
        <w:t>Вінницька область, Вінницьки</w:t>
      </w:r>
      <w:r w:rsidR="00EB5C10" w:rsidRPr="00502479">
        <w:rPr>
          <w:sz w:val="28"/>
          <w:szCs w:val="28"/>
          <w:lang w:val="uk-UA"/>
        </w:rPr>
        <w:t>й район</w:t>
      </w:r>
      <w:r w:rsidR="00C92F61" w:rsidRPr="00502479">
        <w:rPr>
          <w:sz w:val="28"/>
          <w:szCs w:val="28"/>
          <w:lang w:val="uk-UA"/>
        </w:rPr>
        <w:t>.</w:t>
      </w:r>
    </w:p>
    <w:p w:rsidR="00855C67" w:rsidRPr="00AF281D" w:rsidRDefault="00855C67" w:rsidP="00D82997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C92F61">
        <w:rPr>
          <w:sz w:val="28"/>
          <w:szCs w:val="28"/>
          <w:lang w:val="uk-UA"/>
        </w:rPr>
        <w:t>олові Якушинецької сільської ради Романюку Василю Станіславовичу</w:t>
      </w:r>
      <w:r>
        <w:rPr>
          <w:sz w:val="28"/>
          <w:szCs w:val="28"/>
          <w:lang w:val="uk-UA"/>
        </w:rPr>
        <w:t xml:space="preserve"> укла</w:t>
      </w:r>
      <w:r w:rsidR="00EB5C10">
        <w:rPr>
          <w:sz w:val="28"/>
          <w:szCs w:val="28"/>
          <w:lang w:val="uk-UA"/>
        </w:rPr>
        <w:t xml:space="preserve">сти договір оренди землі з </w:t>
      </w:r>
      <w:proofErr w:type="spellStart"/>
      <w:r w:rsidR="00EB5C10" w:rsidRPr="00EB5C10">
        <w:rPr>
          <w:color w:val="000000"/>
          <w:sz w:val="28"/>
          <w:szCs w:val="28"/>
          <w:lang w:val="uk-UA"/>
        </w:rPr>
        <w:t>ПрАТ</w:t>
      </w:r>
      <w:proofErr w:type="spellEnd"/>
      <w:r w:rsidR="00EB5C10" w:rsidRPr="00EB5C10">
        <w:rPr>
          <w:color w:val="000000"/>
          <w:sz w:val="28"/>
          <w:szCs w:val="28"/>
          <w:lang w:val="uk-UA"/>
        </w:rPr>
        <w:t xml:space="preserve"> «СП «</w:t>
      </w:r>
      <w:proofErr w:type="spellStart"/>
      <w:r w:rsidR="00EB5C10" w:rsidRPr="00EB5C10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="00EB5C10" w:rsidRPr="00EB5C10">
        <w:rPr>
          <w:color w:val="000000"/>
          <w:sz w:val="28"/>
          <w:szCs w:val="28"/>
          <w:lang w:val="uk-UA"/>
        </w:rPr>
        <w:t>»</w:t>
      </w:r>
      <w:r w:rsidR="00EB5C10">
        <w:rPr>
          <w:b/>
          <w:color w:val="000000"/>
          <w:sz w:val="28"/>
          <w:szCs w:val="28"/>
          <w:lang w:val="uk-UA"/>
        </w:rPr>
        <w:t xml:space="preserve"> </w:t>
      </w:r>
      <w:r w:rsidR="00EB5C10">
        <w:rPr>
          <w:sz w:val="28"/>
          <w:szCs w:val="28"/>
          <w:lang w:val="uk-UA"/>
        </w:rPr>
        <w:t xml:space="preserve"> терміном на 49</w:t>
      </w:r>
      <w:r>
        <w:rPr>
          <w:sz w:val="28"/>
          <w:szCs w:val="28"/>
          <w:lang w:val="uk-UA"/>
        </w:rPr>
        <w:t xml:space="preserve"> років.</w:t>
      </w:r>
    </w:p>
    <w:p w:rsidR="00CB72A1" w:rsidRPr="00502479" w:rsidRDefault="00855C67" w:rsidP="00502479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</w:t>
      </w:r>
      <w:r w:rsidR="00502479">
        <w:rPr>
          <w:sz w:val="28"/>
          <w:szCs w:val="28"/>
          <w:lang w:val="uk-UA"/>
        </w:rPr>
        <w:t>грошова оцінка земельної ділян</w:t>
      </w:r>
      <w:r w:rsidR="00EB5C10">
        <w:rPr>
          <w:sz w:val="28"/>
          <w:szCs w:val="28"/>
          <w:lang w:val="uk-UA"/>
        </w:rPr>
        <w:t>к</w:t>
      </w:r>
      <w:r w:rsidR="00502479">
        <w:rPr>
          <w:sz w:val="28"/>
          <w:szCs w:val="28"/>
          <w:lang w:val="uk-UA"/>
        </w:rPr>
        <w:t>и площею 0,0661</w:t>
      </w:r>
      <w:r w:rsidR="00CB72A1" w:rsidRPr="00502479">
        <w:rPr>
          <w:sz w:val="28"/>
          <w:szCs w:val="28"/>
          <w:lang w:val="uk-UA"/>
        </w:rPr>
        <w:t>га кадастр</w:t>
      </w:r>
      <w:r w:rsidR="00502479">
        <w:rPr>
          <w:sz w:val="28"/>
          <w:szCs w:val="28"/>
          <w:lang w:val="uk-UA"/>
        </w:rPr>
        <w:t>овий номер 0520688900:04:004:02</w:t>
      </w:r>
      <w:r w:rsidR="00CB72A1" w:rsidRPr="00502479">
        <w:rPr>
          <w:sz w:val="28"/>
          <w:szCs w:val="28"/>
          <w:lang w:val="uk-UA"/>
        </w:rPr>
        <w:t>1</w:t>
      </w:r>
      <w:r w:rsidR="00502479">
        <w:rPr>
          <w:sz w:val="28"/>
          <w:szCs w:val="28"/>
          <w:lang w:val="uk-UA"/>
        </w:rPr>
        <w:t>8</w:t>
      </w:r>
      <w:r w:rsidR="00CB72A1" w:rsidRPr="00502479">
        <w:rPr>
          <w:sz w:val="28"/>
          <w:szCs w:val="28"/>
          <w:lang w:val="uk-UA"/>
        </w:rPr>
        <w:t xml:space="preserve">, для рибогосподарських потреб, за адресою: с. Зарванці, Вінницька область, Вінницький район </w:t>
      </w:r>
      <w:r w:rsidR="00502479" w:rsidRPr="00502479">
        <w:rPr>
          <w:sz w:val="28"/>
          <w:szCs w:val="28"/>
          <w:lang w:val="uk-UA"/>
        </w:rPr>
        <w:t xml:space="preserve">становить </w:t>
      </w:r>
      <w:r w:rsidR="00502479">
        <w:rPr>
          <w:sz w:val="28"/>
          <w:szCs w:val="28"/>
          <w:lang w:val="uk-UA"/>
        </w:rPr>
        <w:t>81 591, 86</w:t>
      </w:r>
      <w:r w:rsidR="00CC24EB" w:rsidRPr="00502479">
        <w:rPr>
          <w:sz w:val="28"/>
          <w:szCs w:val="28"/>
          <w:lang w:val="uk-UA"/>
        </w:rPr>
        <w:t xml:space="preserve"> </w:t>
      </w:r>
      <w:r w:rsidR="00CB72A1" w:rsidRPr="00502479">
        <w:rPr>
          <w:sz w:val="28"/>
          <w:szCs w:val="28"/>
          <w:lang w:val="uk-UA"/>
        </w:rPr>
        <w:t>грн.</w:t>
      </w:r>
    </w:p>
    <w:p w:rsidR="00855C67" w:rsidRPr="00855C67" w:rsidRDefault="00855C67" w:rsidP="00D82997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95177B">
        <w:rPr>
          <w:sz w:val="28"/>
          <w:szCs w:val="28"/>
          <w:lang w:val="uk-UA"/>
        </w:rPr>
        <w:t>н</w:t>
      </w:r>
      <w:r w:rsidR="00CB72A1">
        <w:rPr>
          <w:sz w:val="28"/>
          <w:szCs w:val="28"/>
          <w:lang w:val="uk-UA"/>
        </w:rPr>
        <w:t xml:space="preserve">овити орендну плату в розмірі </w:t>
      </w:r>
      <w:r w:rsidR="00D76C1A">
        <w:rPr>
          <w:sz w:val="28"/>
          <w:szCs w:val="28"/>
          <w:lang w:val="uk-UA"/>
        </w:rPr>
        <w:t>3</w:t>
      </w:r>
      <w:r w:rsidR="006F0C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від нормативної грошов</w:t>
      </w:r>
      <w:r w:rsidR="0095177B">
        <w:rPr>
          <w:sz w:val="28"/>
          <w:szCs w:val="28"/>
          <w:lang w:val="uk-UA"/>
        </w:rPr>
        <w:t>о</w:t>
      </w:r>
      <w:r w:rsidR="00CB72A1">
        <w:rPr>
          <w:sz w:val="28"/>
          <w:szCs w:val="28"/>
          <w:lang w:val="uk-UA"/>
        </w:rPr>
        <w:t>ї оцінки землі</w:t>
      </w:r>
      <w:r w:rsidR="0030611D">
        <w:rPr>
          <w:sz w:val="28"/>
          <w:szCs w:val="28"/>
          <w:lang w:val="uk-UA"/>
        </w:rPr>
        <w:t>, що становить 2 447,75</w:t>
      </w:r>
      <w:r w:rsidR="00502479">
        <w:rPr>
          <w:sz w:val="28"/>
          <w:szCs w:val="28"/>
          <w:lang w:val="uk-UA"/>
        </w:rPr>
        <w:t>грн в рік</w:t>
      </w:r>
      <w:r>
        <w:rPr>
          <w:sz w:val="28"/>
          <w:szCs w:val="28"/>
          <w:lang w:val="uk-UA"/>
        </w:rPr>
        <w:t>.</w:t>
      </w:r>
    </w:p>
    <w:p w:rsidR="00855C67" w:rsidRPr="00855C67" w:rsidRDefault="00855C67" w:rsidP="00D82997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</w:t>
      </w:r>
      <w:r w:rsidR="00967602">
        <w:rPr>
          <w:color w:val="333333"/>
          <w:sz w:val="28"/>
          <w:szCs w:val="28"/>
          <w:lang w:val="uk-UA"/>
        </w:rPr>
        <w:t>тань містобудування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855C67" w:rsidRDefault="00855C67" w:rsidP="00D82997">
      <w:pPr>
        <w:pStyle w:val="a5"/>
        <w:ind w:left="0"/>
        <w:rPr>
          <w:sz w:val="28"/>
          <w:szCs w:val="28"/>
          <w:lang w:val="uk-UA"/>
        </w:rPr>
      </w:pPr>
    </w:p>
    <w:p w:rsidR="00AF281D" w:rsidRPr="00C92F61" w:rsidRDefault="00AF281D" w:rsidP="00855C67">
      <w:pPr>
        <w:pStyle w:val="a5"/>
        <w:ind w:left="-709"/>
        <w:rPr>
          <w:sz w:val="28"/>
          <w:szCs w:val="28"/>
          <w:lang w:val="uk-UA"/>
        </w:rPr>
      </w:pPr>
    </w:p>
    <w:p w:rsidR="000530AE" w:rsidRDefault="000530AE" w:rsidP="000530AE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C92F61" w:rsidRPr="00C92F61" w:rsidRDefault="00C92F61" w:rsidP="00855C67">
      <w:pPr>
        <w:ind w:left="-709" w:firstLine="709"/>
        <w:jc w:val="left"/>
        <w:rPr>
          <w:sz w:val="28"/>
          <w:szCs w:val="28"/>
          <w:lang w:val="uk-UA"/>
        </w:rPr>
      </w:pPr>
    </w:p>
    <w:sectPr w:rsidR="00C92F61" w:rsidRPr="00C92F61" w:rsidSect="00D82997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530AE"/>
    <w:rsid w:val="000D63BC"/>
    <w:rsid w:val="000D6A90"/>
    <w:rsid w:val="001428B9"/>
    <w:rsid w:val="0030611D"/>
    <w:rsid w:val="00363F2D"/>
    <w:rsid w:val="00414FDA"/>
    <w:rsid w:val="00502479"/>
    <w:rsid w:val="00601BB0"/>
    <w:rsid w:val="006F0C52"/>
    <w:rsid w:val="007E440A"/>
    <w:rsid w:val="00855C67"/>
    <w:rsid w:val="00942632"/>
    <w:rsid w:val="0095177B"/>
    <w:rsid w:val="00967602"/>
    <w:rsid w:val="009703A0"/>
    <w:rsid w:val="00A13398"/>
    <w:rsid w:val="00A32F2D"/>
    <w:rsid w:val="00A6335A"/>
    <w:rsid w:val="00A66FC0"/>
    <w:rsid w:val="00AF281D"/>
    <w:rsid w:val="00B17980"/>
    <w:rsid w:val="00C92F61"/>
    <w:rsid w:val="00CB72A1"/>
    <w:rsid w:val="00CC24EB"/>
    <w:rsid w:val="00D76C1A"/>
    <w:rsid w:val="00D82997"/>
    <w:rsid w:val="00EB5C10"/>
    <w:rsid w:val="00EC59D8"/>
    <w:rsid w:val="00F60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23</cp:revision>
  <cp:lastPrinted>2021-08-28T06:47:00Z</cp:lastPrinted>
  <dcterms:created xsi:type="dcterms:W3CDTF">2019-01-28T08:34:00Z</dcterms:created>
  <dcterms:modified xsi:type="dcterms:W3CDTF">2021-08-28T06:47:00Z</dcterms:modified>
</cp:coreProperties>
</file>